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3314" w:rsidRPr="00766827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>АНКЕТА ДЛЯ ОФОРМЛЕНИЯ ВИЗЫ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(СТИКЕРА)</w:t>
      </w: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НА КУБУ</w:t>
      </w: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(Заполняется на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английском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языке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печатными буквами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, на каждого туриста)</w:t>
      </w: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F3314" w:rsidRPr="00CF3314" w:rsidRDefault="00CF3314" w:rsidP="00CF331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Фамилия, Имя: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Номер загранпаспорта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314" w:rsidRDefault="00CF3314" w:rsidP="00CF3314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069EA" w:rsidRPr="002069EA" w:rsidRDefault="002069EA" w:rsidP="00CF331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069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Сведен</w:t>
      </w:r>
      <w:r w:rsidR="00DF31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 w:rsidRPr="002069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 по поездке</w:t>
      </w:r>
    </w:p>
    <w:p w:rsidR="002069EA" w:rsidRDefault="002069EA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2069EA" w:rsidTr="002069EA">
        <w:tc>
          <w:tcPr>
            <w:tcW w:w="6091" w:type="dxa"/>
          </w:tcPr>
          <w:p w:rsidR="002069EA" w:rsidRPr="00CF3314" w:rsidRDefault="002069EA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 w:rsidRPr="002069EA">
              <w:rPr>
                <w:b/>
                <w:bCs/>
                <w:sz w:val="24"/>
                <w:szCs w:val="24"/>
              </w:rPr>
              <w:t>Выезжают ли совместно дети</w:t>
            </w:r>
            <w:r>
              <w:rPr>
                <w:b/>
                <w:bCs/>
                <w:sz w:val="24"/>
                <w:szCs w:val="24"/>
              </w:rPr>
              <w:t xml:space="preserve"> до 10ти лет?</w:t>
            </w:r>
            <w:r w:rsidRPr="002069E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Укажите в</w:t>
            </w:r>
            <w:r w:rsidRPr="002069EA">
              <w:rPr>
                <w:b/>
                <w:bCs/>
                <w:sz w:val="24"/>
                <w:szCs w:val="24"/>
              </w:rPr>
              <w:t>озраст детей</w:t>
            </w:r>
            <w:r>
              <w:rPr>
                <w:b/>
                <w:bCs/>
                <w:sz w:val="24"/>
                <w:szCs w:val="24"/>
              </w:rPr>
              <w:t xml:space="preserve"> и количество</w:t>
            </w:r>
            <w:r w:rsidRPr="002069EA">
              <w:rPr>
                <w:b/>
                <w:bCs/>
                <w:sz w:val="24"/>
                <w:szCs w:val="24"/>
              </w:rPr>
              <w:t>, если едут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069EA" w:rsidRDefault="002069EA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EA" w:rsidTr="002069EA">
        <w:tc>
          <w:tcPr>
            <w:tcW w:w="6091" w:type="dxa"/>
          </w:tcPr>
          <w:p w:rsidR="002069EA" w:rsidRPr="002069EA" w:rsidRDefault="002069EA" w:rsidP="002069EA">
            <w:pPr>
              <w:pStyle w:val="2"/>
              <w:rPr>
                <w:b/>
                <w:bCs/>
                <w:sz w:val="24"/>
                <w:szCs w:val="24"/>
              </w:rPr>
            </w:pPr>
            <w:r w:rsidRPr="002069EA">
              <w:rPr>
                <w:b/>
                <w:bCs/>
                <w:sz w:val="24"/>
                <w:szCs w:val="24"/>
              </w:rPr>
              <w:t>Сумма наличной валюты эквивалентом более 5000$/чел подлежит декларации. Какая сумма планируется к декларации?</w:t>
            </w:r>
          </w:p>
          <w:p w:rsidR="002069EA" w:rsidRPr="00CF3314" w:rsidRDefault="002069EA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 w:rsidRPr="002069EA">
              <w:rPr>
                <w:b/>
                <w:bCs/>
                <w:sz w:val="24"/>
                <w:szCs w:val="24"/>
              </w:rPr>
              <w:t xml:space="preserve">В случае, если сумма менее 5000$, в данном пункте анкеты указать </w:t>
            </w:r>
            <w:r w:rsidRPr="002069EA">
              <w:rPr>
                <w:b/>
                <w:bCs/>
                <w:color w:val="C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54" w:type="dxa"/>
          </w:tcPr>
          <w:p w:rsidR="002069EA" w:rsidRDefault="002069EA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EA" w:rsidTr="002069EA">
        <w:tc>
          <w:tcPr>
            <w:tcW w:w="6091" w:type="dxa"/>
          </w:tcPr>
          <w:p w:rsidR="002069EA" w:rsidRPr="00B930C2" w:rsidRDefault="00B930C2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Помимо товаров личного пользования (обувь, одежда, продукты питания, бытовые товары, бижутерия, белье и пр.) вы ввозите товары на сумму до 1000</w:t>
            </w:r>
            <w:r w:rsidRPr="00B930C2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54" w:type="dxa"/>
          </w:tcPr>
          <w:p w:rsidR="002069EA" w:rsidRDefault="002069EA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EA" w:rsidTr="002069EA">
        <w:tc>
          <w:tcPr>
            <w:tcW w:w="6091" w:type="dxa"/>
          </w:tcPr>
          <w:p w:rsidR="002069EA" w:rsidRPr="00CF3314" w:rsidRDefault="00B930C2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Какие страны вы посещали за последние 15 дней?</w:t>
            </w:r>
          </w:p>
        </w:tc>
        <w:tc>
          <w:tcPr>
            <w:tcW w:w="3254" w:type="dxa"/>
          </w:tcPr>
          <w:p w:rsidR="002069EA" w:rsidRDefault="002069EA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0C2" w:rsidTr="002069EA">
        <w:tc>
          <w:tcPr>
            <w:tcW w:w="6091" w:type="dxa"/>
          </w:tcPr>
          <w:p w:rsidR="00B930C2" w:rsidRDefault="00B930C2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Планируете к ввозу средства спутниковой связи, рации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r>
              <w:rPr>
                <w:b/>
                <w:bCs/>
                <w:sz w:val="24"/>
                <w:szCs w:val="24"/>
              </w:rPr>
              <w:t>?</w:t>
            </w:r>
          </w:p>
          <w:p w:rsidR="00357F0B" w:rsidRDefault="00573911" w:rsidP="00573911">
            <w:pPr>
              <w:rPr>
                <w:b/>
                <w:bCs/>
                <w:color w:val="2F5496" w:themeColor="accent1" w:themeShade="BF"/>
              </w:rPr>
            </w:pPr>
            <w:r w:rsidRPr="00573911">
              <w:rPr>
                <w:b/>
                <w:bCs/>
                <w:color w:val="2F5496" w:themeColor="accent1" w:themeShade="BF"/>
              </w:rPr>
              <w:t>Образцы товаров для коммерческой цели?</w:t>
            </w:r>
          </w:p>
          <w:p w:rsidR="00573911" w:rsidRDefault="00573911" w:rsidP="00573911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Живых животных?</w:t>
            </w:r>
          </w:p>
          <w:p w:rsidR="00357F0B" w:rsidRPr="00357F0B" w:rsidRDefault="00357F0B" w:rsidP="00573911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Товары на продажу?</w:t>
            </w:r>
          </w:p>
        </w:tc>
        <w:tc>
          <w:tcPr>
            <w:tcW w:w="3254" w:type="dxa"/>
          </w:tcPr>
          <w:p w:rsidR="00B930C2" w:rsidRDefault="00B930C2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F0B" w:rsidTr="002069EA">
        <w:tc>
          <w:tcPr>
            <w:tcW w:w="6091" w:type="dxa"/>
          </w:tcPr>
          <w:p w:rsidR="00357F0B" w:rsidRDefault="00357F0B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Сдаёте багаж или воспользуетесь ручной кладью?</w:t>
            </w:r>
          </w:p>
        </w:tc>
        <w:tc>
          <w:tcPr>
            <w:tcW w:w="3254" w:type="dxa"/>
          </w:tcPr>
          <w:p w:rsidR="00357F0B" w:rsidRDefault="00357F0B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43" w:rsidTr="002069EA">
        <w:tc>
          <w:tcPr>
            <w:tcW w:w="6091" w:type="dxa"/>
          </w:tcPr>
          <w:p w:rsidR="00AA2543" w:rsidRDefault="00AA2543" w:rsidP="000B71B7"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Страна вашего постоянного проживания</w:t>
            </w:r>
          </w:p>
        </w:tc>
        <w:tc>
          <w:tcPr>
            <w:tcW w:w="3254" w:type="dxa"/>
          </w:tcPr>
          <w:p w:rsidR="00AA2543" w:rsidRDefault="00AA2543" w:rsidP="000B71B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69EA" w:rsidRPr="00D87459" w:rsidRDefault="002069EA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5C46" w:rsidRDefault="00945C46" w:rsidP="00CF3314"/>
    <w:p w:rsid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CF3314" w:rsidRP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sectPr w:rsidR="00CF3314" w:rsidRPr="00CF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54597"/>
    <w:multiLevelType w:val="hybridMultilevel"/>
    <w:tmpl w:val="562E922A"/>
    <w:lvl w:ilvl="0" w:tplc="F906DC70">
      <w:start w:val="1"/>
      <w:numFmt w:val="decimal"/>
      <w:lvlText w:val="%1."/>
      <w:lvlJc w:val="left"/>
      <w:pPr>
        <w:ind w:left="720" w:hanging="360"/>
      </w:pPr>
      <w:rPr>
        <w:b/>
        <w:color w:val="00206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53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4"/>
    <w:rsid w:val="002069EA"/>
    <w:rsid w:val="00357F0B"/>
    <w:rsid w:val="00573911"/>
    <w:rsid w:val="007521C6"/>
    <w:rsid w:val="00945C46"/>
    <w:rsid w:val="00AA2543"/>
    <w:rsid w:val="00B930C2"/>
    <w:rsid w:val="00CF3314"/>
    <w:rsid w:val="00DF313D"/>
    <w:rsid w:val="00E9153A"/>
    <w:rsid w:val="00E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2FF0"/>
  <w15:chartTrackingRefBased/>
  <w15:docId w15:val="{9DD1AE42-C967-4C8E-A43B-65B6824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F3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314"/>
    <w:pPr>
      <w:spacing w:after="0" w:line="240" w:lineRule="auto"/>
    </w:pPr>
  </w:style>
  <w:style w:type="table" w:styleId="a4">
    <w:name w:val="Table Grid"/>
    <w:basedOn w:val="a1"/>
    <w:uiPriority w:val="39"/>
    <w:rsid w:val="00CF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3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2024-12-20T12:07:00Z</dcterms:created>
  <dcterms:modified xsi:type="dcterms:W3CDTF">2024-12-20T12:35:00Z</dcterms:modified>
</cp:coreProperties>
</file>